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6C" w:rsidRPr="00A2528A" w:rsidRDefault="00A2528A">
      <w:pPr>
        <w:rPr>
          <w:b/>
        </w:rPr>
      </w:pPr>
      <w:r w:rsidRPr="00A2528A">
        <w:rPr>
          <w:b/>
        </w:rPr>
        <w:t xml:space="preserve">Rosina </w:t>
      </w:r>
      <w:proofErr w:type="spellStart"/>
      <w:r w:rsidRPr="00A2528A">
        <w:rPr>
          <w:b/>
        </w:rPr>
        <w:t>Heberle</w:t>
      </w:r>
      <w:proofErr w:type="spellEnd"/>
      <w:r w:rsidRPr="00A2528A">
        <w:rPr>
          <w:b/>
        </w:rPr>
        <w:t xml:space="preserve"> b c1836 d 1918 Rochester NY</w:t>
      </w:r>
    </w:p>
    <w:p w:rsidR="00A2528A" w:rsidRDefault="00A2528A">
      <w:r>
        <w:t>July 2, 1918</w:t>
      </w:r>
      <w:r>
        <w:br/>
      </w:r>
      <w:r>
        <w:br/>
        <w:t xml:space="preserve">HEBERLE -- Entered into rest, Sunday, June 30, 1918, at her home, No. 12 </w:t>
      </w:r>
      <w:proofErr w:type="spellStart"/>
      <w:r>
        <w:t>Immel</w:t>
      </w:r>
      <w:proofErr w:type="spellEnd"/>
      <w:r>
        <w:t xml:space="preserve"> St. Rochester, Mrs. Rosina HEBERLE, aged 82 years. She is survived by four daughters, Mrs. J. HALLIDAY; Mrs. William WEBBER, Mrs. </w:t>
      </w:r>
      <w:proofErr w:type="gramStart"/>
      <w:r>
        <w:t>Charles ?EE</w:t>
      </w:r>
      <w:proofErr w:type="gramEnd"/>
      <w:r w:rsidR="00713C1E">
        <w:t xml:space="preserve"> (</w:t>
      </w:r>
      <w:r w:rsidR="00713C1E" w:rsidRPr="00FD13C7">
        <w:rPr>
          <w:color w:val="FF0000"/>
        </w:rPr>
        <w:t>Miller ?</w:t>
      </w:r>
      <w:r w:rsidR="00713C1E">
        <w:t>)</w:t>
      </w:r>
      <w:r>
        <w:t>, and Mrs. Andrew SCHUMAN; one son, Charles HEBERLE; 22 grandchildren, 14 great grandchildren.</w:t>
      </w:r>
    </w:p>
    <w:sectPr w:rsidR="00A2528A" w:rsidSect="00F36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528A"/>
    <w:rsid w:val="000D3F06"/>
    <w:rsid w:val="00713C1E"/>
    <w:rsid w:val="00A2528A"/>
    <w:rsid w:val="00F3676C"/>
    <w:rsid w:val="00FD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Mobile-Latham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2014-09-16T02:10:00Z</cp:lastPrinted>
  <dcterms:created xsi:type="dcterms:W3CDTF">2014-09-14T18:11:00Z</dcterms:created>
  <dcterms:modified xsi:type="dcterms:W3CDTF">2014-09-16T02:23:00Z</dcterms:modified>
</cp:coreProperties>
</file>